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F9B3" w14:textId="54B15BD0" w:rsidR="007B79FC" w:rsidRPr="00D27C51" w:rsidRDefault="00D27C51" w:rsidP="00E433F3">
      <w:pPr>
        <w:jc w:val="center"/>
        <w:rPr>
          <w:b/>
          <w:bCs/>
          <w:sz w:val="28"/>
          <w:szCs w:val="28"/>
          <w:lang w:val="ka-GE"/>
        </w:rPr>
      </w:pPr>
      <w:r>
        <w:rPr>
          <w:b/>
          <w:bCs/>
          <w:sz w:val="28"/>
          <w:szCs w:val="28"/>
          <w:lang w:val="ka-GE"/>
        </w:rPr>
        <w:t xml:space="preserve">საქართველოს სტუდენტთა </w:t>
      </w:r>
      <w:r>
        <w:rPr>
          <w:b/>
          <w:bCs/>
          <w:sz w:val="28"/>
          <w:szCs w:val="28"/>
        </w:rPr>
        <w:t xml:space="preserve">XVI </w:t>
      </w:r>
      <w:r>
        <w:rPr>
          <w:b/>
          <w:bCs/>
          <w:sz w:val="28"/>
          <w:szCs w:val="28"/>
          <w:lang w:val="ka-GE"/>
        </w:rPr>
        <w:t>სამეცნიერო კონფერენცია</w:t>
      </w:r>
    </w:p>
    <w:p w14:paraId="142B1B34" w14:textId="77777777" w:rsidR="0037729C" w:rsidRPr="007B79FC" w:rsidRDefault="0037729C" w:rsidP="007B79FC">
      <w:pPr>
        <w:rPr>
          <w:b/>
          <w:bCs/>
          <w:sz w:val="28"/>
          <w:szCs w:val="28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9"/>
        <w:gridCol w:w="8169"/>
        <w:gridCol w:w="1842"/>
        <w:gridCol w:w="4111"/>
      </w:tblGrid>
      <w:tr w:rsidR="00B671F0" w:rsidRPr="00980D99" w14:paraId="52090B60" w14:textId="77777777" w:rsidTr="004E3B2D">
        <w:trPr>
          <w:trHeight w:val="495"/>
        </w:trPr>
        <w:tc>
          <w:tcPr>
            <w:tcW w:w="479" w:type="dxa"/>
          </w:tcPr>
          <w:p w14:paraId="6AF997D4" w14:textId="77777777" w:rsidR="00B671F0" w:rsidRPr="00B671F0" w:rsidRDefault="00B671F0" w:rsidP="00B671F0">
            <w:pPr>
              <w:rPr>
                <w:rFonts w:ascii="Sylfaen" w:hAnsi="Sylfaen"/>
                <w:b/>
                <w:bCs/>
                <w:sz w:val="28"/>
                <w:szCs w:val="28"/>
              </w:rPr>
            </w:pPr>
          </w:p>
        </w:tc>
        <w:tc>
          <w:tcPr>
            <w:tcW w:w="8169" w:type="dxa"/>
            <w:vAlign w:val="center"/>
          </w:tcPr>
          <w:p w14:paraId="04428A58" w14:textId="3ACD59EB" w:rsidR="00B671F0" w:rsidRPr="00B671F0" w:rsidRDefault="00B671F0" w:rsidP="00B671F0">
            <w:pPr>
              <w:spacing w:line="360" w:lineRule="auto"/>
              <w:ind w:left="41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B671F0">
              <w:rPr>
                <w:rFonts w:ascii="Sylfaen" w:hAnsi="Sylfaen"/>
                <w:b/>
                <w:bCs/>
                <w:lang w:val="ka-GE"/>
              </w:rPr>
              <w:t>სექცია</w:t>
            </w:r>
          </w:p>
        </w:tc>
        <w:tc>
          <w:tcPr>
            <w:tcW w:w="1842" w:type="dxa"/>
            <w:vAlign w:val="center"/>
          </w:tcPr>
          <w:p w14:paraId="07C1FBDC" w14:textId="015FE6BC" w:rsidR="00B671F0" w:rsidRPr="00B671F0" w:rsidRDefault="00B671F0" w:rsidP="00B671F0">
            <w:pPr>
              <w:spacing w:line="36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B671F0">
              <w:rPr>
                <w:rFonts w:ascii="Sylfaen" w:hAnsi="Sylfaen"/>
                <w:b/>
                <w:bCs/>
                <w:lang w:val="ka-GE"/>
              </w:rPr>
              <w:t>დრო</w:t>
            </w:r>
          </w:p>
        </w:tc>
        <w:tc>
          <w:tcPr>
            <w:tcW w:w="4111" w:type="dxa"/>
            <w:vAlign w:val="center"/>
          </w:tcPr>
          <w:p w14:paraId="37E7C8A4" w14:textId="0801B1FC" w:rsidR="00B671F0" w:rsidRPr="00B671F0" w:rsidRDefault="00B671F0" w:rsidP="00B671F0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B671F0">
              <w:rPr>
                <w:rFonts w:ascii="Sylfaen" w:hAnsi="Sylfaen"/>
                <w:b/>
                <w:bCs/>
                <w:lang w:val="ka-GE"/>
              </w:rPr>
              <w:t>ბმულები</w:t>
            </w:r>
          </w:p>
        </w:tc>
      </w:tr>
      <w:tr w:rsidR="00D27C51" w:rsidRPr="00980D99" w14:paraId="5ADE523D" w14:textId="3B67B177" w:rsidTr="004E3B2D">
        <w:trPr>
          <w:trHeight w:val="495"/>
        </w:trPr>
        <w:tc>
          <w:tcPr>
            <w:tcW w:w="479" w:type="dxa"/>
          </w:tcPr>
          <w:p w14:paraId="422FAD42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</w:rPr>
            </w:pPr>
          </w:p>
        </w:tc>
        <w:tc>
          <w:tcPr>
            <w:tcW w:w="8169" w:type="dxa"/>
          </w:tcPr>
          <w:p w14:paraId="109262A0" w14:textId="5A03E933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კონფერენციის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გახსნ</w:t>
            </w:r>
            <w:r w:rsidRPr="00D27C51">
              <w:rPr>
                <w:rFonts w:ascii="Sylfaen" w:hAnsi="Sylfaen" w:cs="Sylfaen"/>
                <w:b/>
                <w:bCs/>
                <w:sz w:val="28"/>
                <w:szCs w:val="28"/>
              </w:rPr>
              <w:t>ა</w:t>
            </w:r>
            <w:proofErr w:type="spellEnd"/>
            <w:r w:rsidRPr="00D27C51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6E1ADD6" w14:textId="631638F2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4111" w:type="dxa"/>
            <w:vMerge w:val="restart"/>
            <w:vAlign w:val="center"/>
          </w:tcPr>
          <w:p w14:paraId="41DAD7EF" w14:textId="71515B41" w:rsidR="00980D99" w:rsidRPr="00980D99" w:rsidRDefault="00980D99" w:rsidP="00980D99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hyperlink r:id="rId5" w:history="1">
              <w:r w:rsidRPr="00980D99">
                <w:rPr>
                  <w:rStyle w:val="Hyperlink"/>
                  <w:rFonts w:ascii="Sylfaen" w:hAnsi="Sylfaen"/>
                  <w:b/>
                  <w:bCs/>
                  <w:lang w:val="ka-GE"/>
                </w:rPr>
                <w:t>https://meet.google.com/exf-nebm-hpo</w:t>
              </w:r>
            </w:hyperlink>
          </w:p>
          <w:p w14:paraId="140FF208" w14:textId="0B60D9DC" w:rsidR="00D27C51" w:rsidRPr="00D27C51" w:rsidRDefault="00D27C51" w:rsidP="00980D99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1851281F" w14:textId="77777777" w:rsidTr="004E3B2D">
        <w:trPr>
          <w:trHeight w:val="339"/>
        </w:trPr>
        <w:tc>
          <w:tcPr>
            <w:tcW w:w="479" w:type="dxa"/>
          </w:tcPr>
          <w:p w14:paraId="2414B22A" w14:textId="77777777" w:rsidR="00D27C51" w:rsidRPr="00980D99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4903B4DF" w14:textId="6AC94023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</w:rPr>
            </w:pPr>
            <w:r w:rsidRPr="00D27C51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სექცია </w:t>
            </w:r>
            <w:r w:rsidRPr="00D27C51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I </w:t>
            </w:r>
            <w:r w:rsidRPr="00D27C51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თეატრმცოდნეობა </w:t>
            </w:r>
          </w:p>
        </w:tc>
        <w:tc>
          <w:tcPr>
            <w:tcW w:w="1842" w:type="dxa"/>
            <w:vAlign w:val="center"/>
          </w:tcPr>
          <w:p w14:paraId="2E3EB105" w14:textId="51CB959D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11:20 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4111" w:type="dxa"/>
            <w:vMerge/>
            <w:vAlign w:val="center"/>
          </w:tcPr>
          <w:p w14:paraId="3619D6C6" w14:textId="77777777" w:rsidR="00D27C51" w:rsidRPr="00D27C51" w:rsidRDefault="00D27C51" w:rsidP="005B7F45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622C3343" w14:textId="23D3012E" w:rsidTr="004E3B2D">
        <w:tc>
          <w:tcPr>
            <w:tcW w:w="479" w:type="dxa"/>
          </w:tcPr>
          <w:p w14:paraId="10AD15B4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1E05DE41" w14:textId="6F0D42D1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II </w:t>
            </w:r>
            <w:r w:rsidR="004E3B2D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თეატრმცოდნეობა</w:t>
            </w:r>
            <w:proofErr w:type="spellEnd"/>
            <w:proofErr w:type="gramEnd"/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,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ქორეოლოგია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, მუსიკოლოგია  </w:t>
            </w:r>
          </w:p>
        </w:tc>
        <w:tc>
          <w:tcPr>
            <w:tcW w:w="1842" w:type="dxa"/>
            <w:vAlign w:val="center"/>
          </w:tcPr>
          <w:p w14:paraId="0D7CFB19" w14:textId="5A407AEA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4111" w:type="dxa"/>
            <w:vMerge/>
            <w:vAlign w:val="center"/>
          </w:tcPr>
          <w:p w14:paraId="70E107D7" w14:textId="4E9A38AC" w:rsidR="00D27C51" w:rsidRPr="00D27C51" w:rsidRDefault="00D27C51" w:rsidP="005B7F45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1C132FD3" w14:textId="4F72E3DA" w:rsidTr="004E3B2D">
        <w:tc>
          <w:tcPr>
            <w:tcW w:w="479" w:type="dxa"/>
          </w:tcPr>
          <w:p w14:paraId="68214856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</w:rPr>
            </w:pPr>
          </w:p>
        </w:tc>
        <w:tc>
          <w:tcPr>
            <w:tcW w:w="8169" w:type="dxa"/>
          </w:tcPr>
          <w:p w14:paraId="54B76E66" w14:textId="47571756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III 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თეატრმცოდნეობა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და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მუსიკოლოგია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14:paraId="77E97E10" w14:textId="124CB435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15:00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16:30</w:t>
            </w:r>
          </w:p>
        </w:tc>
        <w:tc>
          <w:tcPr>
            <w:tcW w:w="4111" w:type="dxa"/>
            <w:vMerge/>
            <w:vAlign w:val="center"/>
          </w:tcPr>
          <w:p w14:paraId="059BF7C4" w14:textId="729C7961" w:rsidR="00D27C51" w:rsidRPr="00D27C51" w:rsidRDefault="00D27C51" w:rsidP="005B7F45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B671F0" w14:paraId="5639BC37" w14:textId="13C3642E" w:rsidTr="004E3B2D">
        <w:tc>
          <w:tcPr>
            <w:tcW w:w="479" w:type="dxa"/>
          </w:tcPr>
          <w:p w14:paraId="52D51BE2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271E734B" w14:textId="50716D2C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IV 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კინომცოდნეობა 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516CDB2" w14:textId="5067F9B6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11:20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13:00</w:t>
            </w:r>
          </w:p>
        </w:tc>
        <w:tc>
          <w:tcPr>
            <w:tcW w:w="4111" w:type="dxa"/>
            <w:vMerge w:val="restart"/>
            <w:vAlign w:val="center"/>
          </w:tcPr>
          <w:p w14:paraId="1B11E5AE" w14:textId="75AE1047" w:rsidR="00B671F0" w:rsidRPr="00B671F0" w:rsidRDefault="00B671F0" w:rsidP="00B671F0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hyperlink r:id="rId6" w:history="1">
              <w:r w:rsidRPr="00B671F0">
                <w:rPr>
                  <w:rStyle w:val="Hyperlink"/>
                  <w:rFonts w:ascii="Sylfaen" w:hAnsi="Sylfaen"/>
                  <w:b/>
                  <w:bCs/>
                  <w:lang w:val="ka-GE"/>
                </w:rPr>
                <w:t>https://meet.google.com/wcx-ywag-wsp</w:t>
              </w:r>
            </w:hyperlink>
          </w:p>
          <w:p w14:paraId="49E70091" w14:textId="0C06C961" w:rsidR="00D27C51" w:rsidRPr="00D27C51" w:rsidRDefault="00D27C51" w:rsidP="00B671F0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2E513392" w14:textId="500B48A1" w:rsidTr="004E3B2D">
        <w:tc>
          <w:tcPr>
            <w:tcW w:w="479" w:type="dxa"/>
          </w:tcPr>
          <w:p w14:paraId="71773079" w14:textId="77777777" w:rsidR="00D27C51" w:rsidRPr="00B671F0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7FF67E1E" w14:textId="490D051D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V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კინომცოდენობა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CC085E5" w14:textId="1BCA4AAA" w:rsidR="00D27C51" w:rsidRPr="00980D99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13:15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15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:</w:t>
            </w:r>
            <w:r w:rsidR="00980D99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30</w:t>
            </w:r>
          </w:p>
        </w:tc>
        <w:tc>
          <w:tcPr>
            <w:tcW w:w="4111" w:type="dxa"/>
            <w:vMerge/>
            <w:vAlign w:val="center"/>
          </w:tcPr>
          <w:p w14:paraId="5BEE1AD5" w14:textId="23361496" w:rsidR="00D27C51" w:rsidRPr="00D27C51" w:rsidRDefault="00D27C51" w:rsidP="005B7F45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77B415BE" w14:textId="066884B7" w:rsidTr="004E3B2D">
        <w:tc>
          <w:tcPr>
            <w:tcW w:w="479" w:type="dxa"/>
          </w:tcPr>
          <w:p w14:paraId="786A8C89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7C342673" w14:textId="53C656A1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VI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ხელოვნებათმცოდნეობა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09F528C" w14:textId="0753F1B7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11:20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4111" w:type="dxa"/>
            <w:vAlign w:val="center"/>
          </w:tcPr>
          <w:p w14:paraId="03CCF948" w14:textId="12E0CB85" w:rsidR="00B671F0" w:rsidRPr="00B671F0" w:rsidRDefault="00B671F0" w:rsidP="00B671F0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hyperlink r:id="rId7" w:history="1">
              <w:r w:rsidRPr="00B671F0">
                <w:rPr>
                  <w:rStyle w:val="Hyperlink"/>
                  <w:rFonts w:ascii="Sylfaen" w:hAnsi="Sylfaen"/>
                  <w:b/>
                  <w:bCs/>
                  <w:lang w:val="ka-GE"/>
                </w:rPr>
                <w:t>https://meet.google.com/dad-tqqi-umm</w:t>
              </w:r>
            </w:hyperlink>
          </w:p>
          <w:p w14:paraId="72B81F6B" w14:textId="066D3D9D" w:rsidR="00D27C51" w:rsidRPr="00D27C51" w:rsidRDefault="00D27C51" w:rsidP="00B671F0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3802A2DC" w14:textId="279D00EF" w:rsidTr="004E3B2D">
        <w:tc>
          <w:tcPr>
            <w:tcW w:w="479" w:type="dxa"/>
          </w:tcPr>
          <w:p w14:paraId="19BBB5CA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52B2FF8D" w14:textId="54AAAA11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VII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ჟურნალისტიკა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A8390C4" w14:textId="79058436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11:20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13:00</w:t>
            </w:r>
          </w:p>
        </w:tc>
        <w:tc>
          <w:tcPr>
            <w:tcW w:w="4111" w:type="dxa"/>
            <w:vMerge w:val="restart"/>
            <w:vAlign w:val="center"/>
          </w:tcPr>
          <w:p w14:paraId="5BED1ACF" w14:textId="5BF4A3C6" w:rsidR="00B671F0" w:rsidRPr="00B671F0" w:rsidRDefault="00B671F0" w:rsidP="00B671F0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hyperlink r:id="rId8" w:history="1">
              <w:r w:rsidRPr="00B671F0">
                <w:rPr>
                  <w:rStyle w:val="Hyperlink"/>
                  <w:rFonts w:ascii="Sylfaen" w:hAnsi="Sylfaen"/>
                  <w:b/>
                  <w:bCs/>
                  <w:lang w:val="ka-GE"/>
                </w:rPr>
                <w:t>https://meet.google.com/ymd-iryt-mvt</w:t>
              </w:r>
            </w:hyperlink>
          </w:p>
          <w:p w14:paraId="4D39A4AB" w14:textId="1E0ECBD0" w:rsidR="00D27C51" w:rsidRPr="00D27C51" w:rsidRDefault="00D27C51" w:rsidP="00B671F0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0E1EF071" w14:textId="29941B0E" w:rsidTr="004E3B2D">
        <w:tc>
          <w:tcPr>
            <w:tcW w:w="479" w:type="dxa"/>
          </w:tcPr>
          <w:p w14:paraId="313400B8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582E9535" w14:textId="6312A3DF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VIII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ჟურნალისტიკა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0B564BF" w14:textId="5D2588A9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4111" w:type="dxa"/>
            <w:vMerge/>
            <w:vAlign w:val="center"/>
          </w:tcPr>
          <w:p w14:paraId="31DEB291" w14:textId="1D2F0A93" w:rsidR="00D27C51" w:rsidRPr="00D27C51" w:rsidRDefault="00D27C51" w:rsidP="005B7F45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680181B1" w14:textId="7DB6024C" w:rsidTr="004E3B2D">
        <w:tc>
          <w:tcPr>
            <w:tcW w:w="479" w:type="dxa"/>
          </w:tcPr>
          <w:p w14:paraId="7818F536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</w:rPr>
            </w:pPr>
          </w:p>
        </w:tc>
        <w:tc>
          <w:tcPr>
            <w:tcW w:w="8169" w:type="dxa"/>
          </w:tcPr>
          <w:p w14:paraId="3C4CC3D4" w14:textId="1FA48049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IX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ხელოვნების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მენეჯმენტი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67BA6F" w14:textId="272DA748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11:20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13:15</w:t>
            </w:r>
          </w:p>
        </w:tc>
        <w:tc>
          <w:tcPr>
            <w:tcW w:w="4111" w:type="dxa"/>
            <w:vMerge w:val="restart"/>
            <w:vAlign w:val="center"/>
          </w:tcPr>
          <w:p w14:paraId="42A569EA" w14:textId="50247115" w:rsidR="00B671F0" w:rsidRPr="00B671F0" w:rsidRDefault="00B671F0" w:rsidP="00B671F0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hyperlink r:id="rId9" w:history="1">
              <w:r w:rsidRPr="00B671F0">
                <w:rPr>
                  <w:rStyle w:val="Hyperlink"/>
                  <w:rFonts w:ascii="Sylfaen" w:hAnsi="Sylfaen"/>
                  <w:b/>
                  <w:bCs/>
                  <w:lang w:val="ka-GE"/>
                </w:rPr>
                <w:t>https://meet.google.com/vtg-mqci-tym</w:t>
              </w:r>
            </w:hyperlink>
          </w:p>
          <w:p w14:paraId="4A830AA1" w14:textId="5FC75FBF" w:rsidR="00D27C51" w:rsidRPr="00B671F0" w:rsidRDefault="00D27C51" w:rsidP="00B671F0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D27C51" w:rsidRPr="00D27C51" w14:paraId="57D71F8C" w14:textId="240029F2" w:rsidTr="004E3B2D">
        <w:tc>
          <w:tcPr>
            <w:tcW w:w="479" w:type="dxa"/>
          </w:tcPr>
          <w:p w14:paraId="15BC0D6B" w14:textId="77777777" w:rsidR="00D27C51" w:rsidRPr="00D27C51" w:rsidRDefault="00D27C51" w:rsidP="003772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8169" w:type="dxa"/>
          </w:tcPr>
          <w:p w14:paraId="1CD94FCD" w14:textId="3AFD7235" w:rsidR="00D27C51" w:rsidRPr="00D27C51" w:rsidRDefault="00D27C51" w:rsidP="005B7F45">
            <w:pPr>
              <w:spacing w:line="360" w:lineRule="auto"/>
              <w:ind w:left="41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სექცია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X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ხელოვნების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მენეჯმენტი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და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კუტურული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ტურიზმი</w:t>
            </w:r>
            <w:proofErr w:type="spellEnd"/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2414BE4" w14:textId="719862F0" w:rsidR="00D27C51" w:rsidRPr="00D27C51" w:rsidRDefault="00D27C51" w:rsidP="000474EB">
            <w:pPr>
              <w:spacing w:line="360" w:lineRule="auto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13:30</w:t>
            </w:r>
            <w:r w:rsidR="00B671F0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-</w:t>
            </w:r>
            <w:r w:rsidRPr="00D27C51">
              <w:rPr>
                <w:rFonts w:ascii="Sylfaen" w:hAnsi="Sylfaen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4111" w:type="dxa"/>
            <w:vMerge/>
            <w:vAlign w:val="center"/>
          </w:tcPr>
          <w:p w14:paraId="3555EA67" w14:textId="7B1A7D2E" w:rsidR="00D27C51" w:rsidRPr="00D27C51" w:rsidRDefault="00D27C51" w:rsidP="005B7F45">
            <w:p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</w:p>
        </w:tc>
      </w:tr>
    </w:tbl>
    <w:p w14:paraId="5016A3E6" w14:textId="2E214E61" w:rsidR="007B79FC" w:rsidRDefault="007B79FC" w:rsidP="00622AF4">
      <w:pPr>
        <w:rPr>
          <w:b/>
          <w:bCs/>
          <w:sz w:val="28"/>
          <w:szCs w:val="28"/>
          <w:lang w:val="ka-GE"/>
        </w:rPr>
      </w:pPr>
    </w:p>
    <w:p w14:paraId="4EC89868" w14:textId="008BBE54" w:rsidR="00C77484" w:rsidRDefault="00C77484" w:rsidP="00622AF4">
      <w:pPr>
        <w:rPr>
          <w:b/>
          <w:bCs/>
          <w:sz w:val="28"/>
          <w:szCs w:val="28"/>
          <w:lang w:val="ka-GE"/>
        </w:rPr>
      </w:pPr>
    </w:p>
    <w:p w14:paraId="0C114940" w14:textId="0E33E097" w:rsidR="00C77484" w:rsidRDefault="00C77484" w:rsidP="00622AF4">
      <w:pPr>
        <w:rPr>
          <w:b/>
          <w:bCs/>
          <w:sz w:val="28"/>
          <w:szCs w:val="28"/>
          <w:lang w:val="ka-GE"/>
        </w:rPr>
      </w:pPr>
    </w:p>
    <w:p w14:paraId="773BB2A4" w14:textId="48414576" w:rsidR="00C77484" w:rsidRDefault="00C77484" w:rsidP="00622AF4">
      <w:pPr>
        <w:rPr>
          <w:b/>
          <w:bCs/>
          <w:sz w:val="28"/>
          <w:szCs w:val="28"/>
          <w:lang w:val="ka-GE"/>
        </w:rPr>
      </w:pPr>
    </w:p>
    <w:p w14:paraId="0B12961D" w14:textId="63158CA2" w:rsidR="00C77484" w:rsidRDefault="00C77484" w:rsidP="00622AF4">
      <w:pPr>
        <w:rPr>
          <w:b/>
          <w:bCs/>
          <w:sz w:val="28"/>
          <w:szCs w:val="28"/>
          <w:lang w:val="ka-GE"/>
        </w:rPr>
      </w:pPr>
    </w:p>
    <w:p w14:paraId="4CC1023C" w14:textId="237F9A68" w:rsidR="00C77484" w:rsidRDefault="00C77484" w:rsidP="00622AF4">
      <w:pPr>
        <w:rPr>
          <w:b/>
          <w:bCs/>
          <w:sz w:val="28"/>
          <w:szCs w:val="28"/>
          <w:lang w:val="ka-GE"/>
        </w:rPr>
      </w:pPr>
    </w:p>
    <w:p w14:paraId="71533CC1" w14:textId="214EA210" w:rsidR="00C77484" w:rsidRDefault="00C77484" w:rsidP="00622AF4">
      <w:pPr>
        <w:rPr>
          <w:b/>
          <w:bCs/>
          <w:sz w:val="28"/>
          <w:szCs w:val="28"/>
          <w:lang w:val="ka-GE"/>
        </w:rPr>
      </w:pPr>
    </w:p>
    <w:tbl>
      <w:tblPr>
        <w:tblStyle w:val="TableGrid"/>
        <w:tblW w:w="138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839"/>
      </w:tblGrid>
      <w:tr w:rsidR="00C77484" w:rsidRPr="007652C2" w14:paraId="69442384" w14:textId="77777777" w:rsidTr="00EB7F90">
        <w:trPr>
          <w:trHeight w:val="6784"/>
        </w:trPr>
        <w:tc>
          <w:tcPr>
            <w:tcW w:w="13839" w:type="dxa"/>
          </w:tcPr>
          <w:p w14:paraId="015EA3A5" w14:textId="77777777" w:rsidR="00C77484" w:rsidRPr="0037729C" w:rsidRDefault="00C77484" w:rsidP="00C77484">
            <w:pPr>
              <w:spacing w:line="360" w:lineRule="auto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კონფერენციის გახსნ</w:t>
            </w:r>
            <w:r w:rsidRPr="00C77484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>ა</w:t>
            </w:r>
            <w:r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 - </w:t>
            </w:r>
            <w:r w:rsidRPr="0037729C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C77484">
              <w:rPr>
                <w:b/>
                <w:bCs/>
                <w:sz w:val="28"/>
                <w:szCs w:val="28"/>
                <w:lang w:val="ka-GE"/>
              </w:rPr>
              <w:t>11:00</w:t>
            </w:r>
            <w:r>
              <w:rPr>
                <w:b/>
                <w:bCs/>
                <w:sz w:val="28"/>
                <w:szCs w:val="28"/>
                <w:lang w:val="ka-GE"/>
              </w:rPr>
              <w:t xml:space="preserve">; </w:t>
            </w:r>
            <w:r w:rsidRPr="0037729C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სექცია </w:t>
            </w:r>
            <w:r w:rsidRPr="00C77484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I , </w:t>
            </w:r>
            <w:r w:rsidRPr="0037729C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თეატრმცოდნეობა </w:t>
            </w:r>
            <w:r w:rsidRPr="00C77484">
              <w:rPr>
                <w:b/>
                <w:bCs/>
                <w:sz w:val="28"/>
                <w:szCs w:val="28"/>
                <w:lang w:val="ka-GE"/>
              </w:rPr>
              <w:t>11:20 – 13:00</w:t>
            </w:r>
          </w:p>
          <w:p w14:paraId="26B8A4CB" w14:textId="77777777" w:rsidR="00C77484" w:rsidRPr="00C77484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II თეატრმცოდნეობა და ქორეოლოგია</w:t>
            </w:r>
            <w:r w:rsidRPr="0037729C">
              <w:rPr>
                <w:b/>
                <w:bCs/>
                <w:sz w:val="28"/>
                <w:szCs w:val="28"/>
                <w:lang w:val="ka-GE"/>
              </w:rPr>
              <w:t xml:space="preserve">, </w:t>
            </w:r>
            <w:r w:rsidRPr="00C77484">
              <w:rPr>
                <w:b/>
                <w:bCs/>
                <w:sz w:val="28"/>
                <w:szCs w:val="28"/>
                <w:lang w:val="ka-GE"/>
              </w:rPr>
              <w:t>13:15-14:45</w:t>
            </w:r>
          </w:p>
          <w:p w14:paraId="0456649E" w14:textId="0D0C2FC6" w:rsidR="00C77484" w:rsidRDefault="00000000" w:rsidP="00C77484">
            <w:pPr>
              <w:rPr>
                <w:b/>
                <w:bCs/>
                <w:lang w:val="ka-GE"/>
              </w:rPr>
            </w:pPr>
            <w:hyperlink r:id="rId10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https://meet.google.com/gkt-xbkg-vpe</w:t>
              </w:r>
            </w:hyperlink>
          </w:p>
          <w:p w14:paraId="6A90E9B2" w14:textId="77777777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  <w:p w14:paraId="72A3D6D9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III ქორეოლოგია და მუსიკოლოგია</w:t>
            </w:r>
            <w:r w:rsidRPr="0037729C">
              <w:rPr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C77484">
              <w:rPr>
                <w:b/>
                <w:bCs/>
                <w:sz w:val="28"/>
                <w:szCs w:val="28"/>
                <w:lang w:val="ka-GE"/>
              </w:rPr>
              <w:t>11:20-13:00</w:t>
            </w:r>
          </w:p>
          <w:p w14:paraId="12764A3B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IV თეატრმცოდნეობა, ქორეოლოგია, მუსიკოლოგია 13:15 - 14:45</w:t>
            </w:r>
          </w:p>
          <w:p w14:paraId="5F0A7599" w14:textId="45C19415" w:rsidR="00C77484" w:rsidRDefault="00000000" w:rsidP="00C77484">
            <w:pPr>
              <w:rPr>
                <w:b/>
                <w:bCs/>
                <w:lang w:val="ka-GE"/>
              </w:rPr>
            </w:pPr>
            <w:hyperlink r:id="rId11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https://meet.google.com/omc-dduv-xnk</w:t>
              </w:r>
            </w:hyperlink>
          </w:p>
          <w:p w14:paraId="3E6F1BE3" w14:textId="77777777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  <w:p w14:paraId="2F4E6951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V კინომცოდენობა 11:20-13:00</w:t>
            </w:r>
          </w:p>
          <w:p w14:paraId="6E2B1021" w14:textId="6E8708F3" w:rsidR="00C77484" w:rsidRDefault="00000000" w:rsidP="00C77484">
            <w:pPr>
              <w:rPr>
                <w:b/>
                <w:bCs/>
                <w:lang w:val="ka-GE"/>
              </w:rPr>
            </w:pPr>
            <w:hyperlink r:id="rId12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https://meet.google.com/dwm-forc-igk</w:t>
              </w:r>
            </w:hyperlink>
          </w:p>
          <w:p w14:paraId="136B3AF7" w14:textId="77777777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  <w:p w14:paraId="0516BBAD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VI ხელოვნებათმცოდნეობა 11:20 -13:00</w:t>
            </w:r>
          </w:p>
          <w:p w14:paraId="542A8EB9" w14:textId="061A5DCE" w:rsidR="00C77484" w:rsidRDefault="00000000" w:rsidP="00C77484">
            <w:pPr>
              <w:rPr>
                <w:b/>
                <w:bCs/>
                <w:lang w:val="ka-GE"/>
              </w:rPr>
            </w:pPr>
            <w:hyperlink r:id="rId13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https://meet.google.com/iks-zeok-hsr</w:t>
              </w:r>
            </w:hyperlink>
          </w:p>
          <w:p w14:paraId="5BAA23A7" w14:textId="77777777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  <w:p w14:paraId="7FB235DB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VII ჟურნალისტიკა 11:20 – 13:00</w:t>
            </w:r>
          </w:p>
          <w:p w14:paraId="72C90CEA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VIII ჟურნალისტიკა</w:t>
            </w:r>
            <w:r w:rsidRPr="0037729C">
              <w:rPr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C77484">
              <w:rPr>
                <w:b/>
                <w:bCs/>
                <w:sz w:val="28"/>
                <w:szCs w:val="28"/>
                <w:lang w:val="ka-GE"/>
              </w:rPr>
              <w:t>13:15-14:45</w:t>
            </w:r>
          </w:p>
          <w:p w14:paraId="26015EAD" w14:textId="0A965BE6" w:rsidR="00C77484" w:rsidRDefault="00000000" w:rsidP="00C77484">
            <w:pPr>
              <w:rPr>
                <w:b/>
                <w:bCs/>
                <w:lang w:val="ka-GE"/>
              </w:rPr>
            </w:pPr>
            <w:hyperlink r:id="rId14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https://meet.google.com/bro-qwra-sur</w:t>
              </w:r>
            </w:hyperlink>
          </w:p>
          <w:p w14:paraId="526D3776" w14:textId="77777777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  <w:p w14:paraId="1D99DB75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lastRenderedPageBreak/>
              <w:t>სექცია IX ხელოვნების მენეჯმენტი 11:20 – 13:15</w:t>
            </w:r>
          </w:p>
          <w:p w14:paraId="3284CB5B" w14:textId="77777777" w:rsidR="00C77484" w:rsidRPr="0037729C" w:rsidRDefault="00C77484" w:rsidP="00C77484">
            <w:pPr>
              <w:spacing w:line="360" w:lineRule="auto"/>
              <w:ind w:left="41"/>
              <w:rPr>
                <w:b/>
                <w:bCs/>
                <w:sz w:val="28"/>
                <w:szCs w:val="28"/>
                <w:lang w:val="ka-GE"/>
              </w:rPr>
            </w:pPr>
            <w:r w:rsidRPr="00C77484">
              <w:rPr>
                <w:b/>
                <w:bCs/>
                <w:sz w:val="28"/>
                <w:szCs w:val="28"/>
                <w:lang w:val="ka-GE"/>
              </w:rPr>
              <w:t>სექცია X ხელოვნების მენეჯმენტი და კუტურული ტურიზმი 13:30 – 15:00</w:t>
            </w:r>
          </w:p>
          <w:p w14:paraId="348C7706" w14:textId="097D974C" w:rsidR="00C77484" w:rsidRDefault="00000000" w:rsidP="00C77484">
            <w:pPr>
              <w:rPr>
                <w:b/>
                <w:bCs/>
                <w:lang w:val="ka-GE"/>
              </w:rPr>
            </w:pPr>
            <w:hyperlink r:id="rId15" w:history="1">
              <w:r w:rsidR="00C77484" w:rsidRPr="00C07B6E">
                <w:rPr>
                  <w:rStyle w:val="Hyperlink"/>
                  <w:b/>
                  <w:bCs/>
                  <w:lang w:val="ka-GE"/>
                </w:rPr>
                <w:t>https://meet.google.com/icu-knef-gip</w:t>
              </w:r>
            </w:hyperlink>
          </w:p>
          <w:p w14:paraId="1E6023A5" w14:textId="45504C50" w:rsidR="00C77484" w:rsidRPr="005B7F45" w:rsidRDefault="00C77484" w:rsidP="00C77484">
            <w:pPr>
              <w:rPr>
                <w:b/>
                <w:bCs/>
                <w:lang w:val="ka-GE"/>
              </w:rPr>
            </w:pPr>
          </w:p>
        </w:tc>
      </w:tr>
    </w:tbl>
    <w:p w14:paraId="60AC13A8" w14:textId="77777777" w:rsidR="00C77484" w:rsidRPr="00622AF4" w:rsidRDefault="00C77484" w:rsidP="00622AF4">
      <w:pPr>
        <w:rPr>
          <w:b/>
          <w:bCs/>
          <w:sz w:val="28"/>
          <w:szCs w:val="28"/>
          <w:lang w:val="ka-GE"/>
        </w:rPr>
      </w:pPr>
    </w:p>
    <w:sectPr w:rsidR="00C77484" w:rsidRPr="00622AF4" w:rsidSect="00622A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AC7"/>
    <w:multiLevelType w:val="hybridMultilevel"/>
    <w:tmpl w:val="43B8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A09"/>
    <w:multiLevelType w:val="hybridMultilevel"/>
    <w:tmpl w:val="98987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012798051">
    <w:abstractNumId w:val="0"/>
  </w:num>
  <w:num w:numId="2" w16cid:durableId="106845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C"/>
    <w:rsid w:val="000474EB"/>
    <w:rsid w:val="00064D44"/>
    <w:rsid w:val="00301029"/>
    <w:rsid w:val="0037729C"/>
    <w:rsid w:val="004E3B2D"/>
    <w:rsid w:val="00513F52"/>
    <w:rsid w:val="00552ADA"/>
    <w:rsid w:val="005B7F45"/>
    <w:rsid w:val="00622AF4"/>
    <w:rsid w:val="007652C2"/>
    <w:rsid w:val="007B79FC"/>
    <w:rsid w:val="00980D99"/>
    <w:rsid w:val="00A0283F"/>
    <w:rsid w:val="00B671F0"/>
    <w:rsid w:val="00C77484"/>
    <w:rsid w:val="00CB2A92"/>
    <w:rsid w:val="00D27BB2"/>
    <w:rsid w:val="00D27C51"/>
    <w:rsid w:val="00DB1EBC"/>
    <w:rsid w:val="00E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41E7"/>
  <w15:chartTrackingRefBased/>
  <w15:docId w15:val="{CC34B8AE-791B-4348-B8AB-10D7DAD9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9FC"/>
    <w:pPr>
      <w:ind w:left="720"/>
      <w:contextualSpacing/>
    </w:pPr>
  </w:style>
  <w:style w:type="table" w:styleId="TableGrid">
    <w:name w:val="Table Grid"/>
    <w:basedOn w:val="TableNormal"/>
    <w:uiPriority w:val="39"/>
    <w:rsid w:val="0062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74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md-iryt-mvt" TargetMode="External"/><Relationship Id="rId13" Type="http://schemas.openxmlformats.org/officeDocument/2006/relationships/hyperlink" Target="https://meet.google.com/iks-zeok-h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ad-tqqi-umm" TargetMode="External"/><Relationship Id="rId12" Type="http://schemas.openxmlformats.org/officeDocument/2006/relationships/hyperlink" Target="https://meet.google.com/dwm-forc-ig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cx-ywag-wsp" TargetMode="External"/><Relationship Id="rId11" Type="http://schemas.openxmlformats.org/officeDocument/2006/relationships/hyperlink" Target="https://meet.google.com/omc-dduv-xnk" TargetMode="External"/><Relationship Id="rId5" Type="http://schemas.openxmlformats.org/officeDocument/2006/relationships/hyperlink" Target="https://meet.google.com/exf-nebm-hpo" TargetMode="External"/><Relationship Id="rId15" Type="http://schemas.openxmlformats.org/officeDocument/2006/relationships/hyperlink" Target="https://meet.google.com/icu-knef-gip" TargetMode="External"/><Relationship Id="rId10" Type="http://schemas.openxmlformats.org/officeDocument/2006/relationships/hyperlink" Target="https://meet.google.com/gkt-xbkg-v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tg-mqci-tym" TargetMode="External"/><Relationship Id="rId14" Type="http://schemas.openxmlformats.org/officeDocument/2006/relationships/hyperlink" Target="https://meet.google.com/bro-qwra-s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Khutsishvili</dc:creator>
  <cp:keywords/>
  <dc:description/>
  <cp:lastModifiedBy>Nino Khutsishvili</cp:lastModifiedBy>
  <cp:revision>6</cp:revision>
  <cp:lastPrinted>2022-04-29T08:54:00Z</cp:lastPrinted>
  <dcterms:created xsi:type="dcterms:W3CDTF">2023-05-11T08:52:00Z</dcterms:created>
  <dcterms:modified xsi:type="dcterms:W3CDTF">2023-05-11T12:41:00Z</dcterms:modified>
</cp:coreProperties>
</file>